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9A" w:rsidRPr="008E7FDC" w:rsidRDefault="003E449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</w:t>
      </w:r>
    </w:p>
    <w:p w:rsidR="003E449A" w:rsidRPr="00645C76" w:rsidRDefault="003E449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оказании платных образовательных услуг</w:t>
      </w:r>
    </w:p>
    <w:p w:rsidR="003E449A" w:rsidRPr="00B147B0" w:rsidRDefault="003E449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сфере дополнительного профессионального образования</w:t>
      </w:r>
    </w:p>
    <w:p w:rsidR="003E449A" w:rsidRPr="00B147B0" w:rsidRDefault="00FB5A1A" w:rsidP="0092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47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(трехсторонний</w:t>
      </w:r>
      <w:r w:rsidR="003E449A" w:rsidRPr="00B147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Ярославль                                                                            </w:t>
      </w:r>
      <w:r w:rsidR="00747F3B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="00747F3B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</w:t>
      </w:r>
      <w:proofErr w:type="gramEnd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»____________  20____г.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645C76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«Ярославск</w:t>
      </w:r>
      <w:r w:rsidR="00645C76" w:rsidRPr="00645C76">
        <w:rPr>
          <w:rFonts w:ascii="Times New Roman" w:hAnsi="Times New Roman" w:cs="Times New Roman"/>
          <w:sz w:val="20"/>
          <w:szCs w:val="20"/>
        </w:rPr>
        <w:t>ий государственный</w:t>
      </w:r>
      <w:r w:rsidR="00645C76" w:rsidRPr="00645C76">
        <w:rPr>
          <w:rFonts w:ascii="Times New Roman" w:hAnsi="Times New Roman" w:cs="Times New Roman"/>
          <w:sz w:val="20"/>
          <w:szCs w:val="20"/>
        </w:rPr>
        <w:tab/>
        <w:t xml:space="preserve"> медицинский </w:t>
      </w:r>
      <w:r w:rsidRPr="00645C76">
        <w:rPr>
          <w:rFonts w:ascii="Times New Roman" w:hAnsi="Times New Roman" w:cs="Times New Roman"/>
          <w:sz w:val="20"/>
          <w:szCs w:val="20"/>
        </w:rPr>
        <w:t>университет» Министерства здравоохранения Российской Федерации (ФГБОУ ВО ЯГМУ), осуществляющее образовательную деятельность на основании лицензии № 2310  от 04 августа  2016 г., выданной Федеральной службой по надзору в сфере образования  бессрочно, именуемое в дальнейшем «Исполнитель»</w:t>
      </w:r>
      <w:r w:rsidR="00645C76" w:rsidRPr="00645C76">
        <w:rPr>
          <w:rFonts w:ascii="Times New Roman" w:hAnsi="Times New Roman" w:cs="Times New Roman"/>
          <w:sz w:val="20"/>
          <w:szCs w:val="20"/>
        </w:rPr>
        <w:t>, в лице ректора</w:t>
      </w:r>
      <w:r w:rsidR="00FB5A1A">
        <w:rPr>
          <w:rFonts w:ascii="Times New Roman" w:hAnsi="Times New Roman" w:cs="Times New Roman"/>
          <w:sz w:val="20"/>
          <w:szCs w:val="20"/>
        </w:rPr>
        <w:t>,</w:t>
      </w:r>
      <w:r w:rsidR="00645C76" w:rsidRPr="00645C76">
        <w:rPr>
          <w:rFonts w:ascii="Times New Roman" w:hAnsi="Times New Roman" w:cs="Times New Roman"/>
          <w:sz w:val="20"/>
          <w:szCs w:val="20"/>
        </w:rPr>
        <w:t xml:space="preserve"> академика РАН</w:t>
      </w:r>
      <w:r w:rsidR="00FB5A1A">
        <w:rPr>
          <w:rFonts w:ascii="Times New Roman" w:hAnsi="Times New Roman" w:cs="Times New Roman"/>
          <w:sz w:val="20"/>
          <w:szCs w:val="20"/>
        </w:rPr>
        <w:t>,</w:t>
      </w:r>
      <w:r w:rsidRPr="00645C76">
        <w:rPr>
          <w:rFonts w:ascii="Times New Roman" w:hAnsi="Times New Roman" w:cs="Times New Roman"/>
          <w:sz w:val="20"/>
          <w:szCs w:val="20"/>
        </w:rPr>
        <w:t xml:space="preserve"> профессора Хохлова Александра Леонидовича, действующего на основании Устава, с одной стороны, </w:t>
      </w:r>
      <w:r w:rsidR="00645C76" w:rsidRPr="00645C7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Полное название организации (сокращенное)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в дальнейшем «Заказчик», в лице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5C76"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Должность руководителя Ф.И.О.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основании________________________, со второй стороны, и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5C76"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Ф.И.О. лица, зачисляемого на обучение</w:t>
      </w:r>
      <w:r w:rsidRPr="00645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«Обучающийся», с третьей стороны, и</w:t>
      </w:r>
      <w:r w:rsidR="00FB5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менуемые в дальнейшем «Стороны»,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(далее- Договор) о нижеследующем: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0F512C" w:rsidRPr="000F51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 </w:t>
      </w:r>
      <w:r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договора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1.1.</w:t>
      </w:r>
      <w:r w:rsidR="00890A2C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обязуется предоставить </w:t>
      </w:r>
      <w:r w:rsidR="00645C76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Заказчику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услугу</w:t>
      </w:r>
      <w:r w:rsidR="002F4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обучению Обучающегося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Заказчик обязуется оплатить </w:t>
      </w:r>
      <w:r w:rsidR="00645C76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</w:t>
      </w:r>
      <w:r w:rsidR="002F4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r w:rsidR="00645C76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645C76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дополнительной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программе</w:t>
      </w:r>
    </w:p>
    <w:p w:rsidR="003E449A" w:rsidRPr="00645C76" w:rsidRDefault="00747F3B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        </w:t>
      </w:r>
      <w:r w:rsidR="003E449A"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ПОВЫШЕНИ</w:t>
      </w:r>
      <w:r w:rsidR="002F4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Я</w:t>
      </w:r>
      <w:r w:rsidR="003E449A"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КВАЛИФИКАЦИИ_</w:t>
      </w:r>
      <w:r w:rsidRPr="00645C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/</w:t>
      </w: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ПРОФЕССИОНАЛЬН</w:t>
      </w:r>
      <w:r w:rsidR="002F4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ОЙ</w:t>
      </w: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ПЕРЕПОДГОТОВК</w:t>
      </w:r>
      <w:r w:rsidR="002F4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И</w:t>
      </w: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_______</w:t>
      </w:r>
    </w:p>
    <w:p w:rsidR="003E449A" w:rsidRPr="00645C76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</w:p>
    <w:p w:rsidR="003E449A" w:rsidRPr="00645C76" w:rsidRDefault="00747F3B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программы</w:t>
      </w:r>
      <w:r w:rsidR="003E449A"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</w:t>
      </w:r>
      <w:r w:rsidR="003E449A"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__________________________________________</w:t>
      </w:r>
    </w:p>
    <w:p w:rsidR="00747F3B" w:rsidRPr="00645C76" w:rsidRDefault="00747F3B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_____________________________________________________</w:t>
      </w:r>
      <w:r w:rsidR="00645C76" w:rsidRPr="00645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_______________________________.</w:t>
      </w:r>
    </w:p>
    <w:p w:rsidR="00645C76" w:rsidRDefault="003E449A" w:rsidP="00645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1.2.</w:t>
      </w:r>
      <w:r w:rsidR="00890A2C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освоения образовательной программы (период обучения) на момент подписания Договора составляет ________________ часа(</w:t>
      </w:r>
      <w:proofErr w:type="spellStart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45C76" w:rsidRPr="00645C76" w:rsidRDefault="00645C76" w:rsidP="00645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.20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г. по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.20</w:t>
      </w:r>
      <w:r w:rsidR="003E449A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г.</w:t>
      </w:r>
    </w:p>
    <w:p w:rsidR="00645C76" w:rsidRPr="00645C76" w:rsidRDefault="00645C76" w:rsidP="00645C76">
      <w:pPr>
        <w:spacing w:after="0" w:line="240" w:lineRule="auto"/>
        <w:jc w:val="both"/>
        <w:rPr>
          <w:rStyle w:val="FontStyle18"/>
          <w:rFonts w:eastAsia="Times New Roman"/>
          <w:color w:val="000000"/>
          <w:sz w:val="20"/>
          <w:szCs w:val="20"/>
          <w:lang w:eastAsia="ru-RU"/>
        </w:rPr>
      </w:pPr>
      <w:r w:rsidRPr="00645C76">
        <w:rPr>
          <w:rStyle w:val="FontStyle18"/>
          <w:sz w:val="20"/>
          <w:szCs w:val="20"/>
        </w:rPr>
        <w:t>Форма обучения очная/очно-заочная/заочная (нужное подчеркнуть)</w:t>
      </w:r>
    </w:p>
    <w:p w:rsidR="003E449A" w:rsidRPr="00645C76" w:rsidRDefault="00645C76" w:rsidP="00645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C76">
        <w:rPr>
          <w:rFonts w:ascii="Times New Roman" w:hAnsi="Times New Roman" w:cs="Times New Roman"/>
          <w:sz w:val="20"/>
          <w:szCs w:val="20"/>
        </w:rPr>
        <w:t xml:space="preserve">     </w:t>
      </w:r>
      <w:r w:rsidR="003E449A" w:rsidRPr="00645C76">
        <w:rPr>
          <w:rFonts w:ascii="Times New Roman" w:hAnsi="Times New Roman" w:cs="Times New Roman"/>
          <w:sz w:val="20"/>
          <w:szCs w:val="20"/>
        </w:rPr>
        <w:t xml:space="preserve">  </w:t>
      </w:r>
      <w:r w:rsidRPr="00645C76">
        <w:rPr>
          <w:rFonts w:ascii="Times New Roman" w:hAnsi="Times New Roman" w:cs="Times New Roman"/>
          <w:sz w:val="20"/>
          <w:szCs w:val="20"/>
        </w:rPr>
        <w:t>1.3</w:t>
      </w:r>
      <w:r w:rsidR="003E449A" w:rsidRPr="00645C76">
        <w:rPr>
          <w:rFonts w:ascii="Times New Roman" w:hAnsi="Times New Roman" w:cs="Times New Roman"/>
          <w:sz w:val="20"/>
          <w:szCs w:val="20"/>
        </w:rPr>
        <w:t xml:space="preserve">. </w:t>
      </w:r>
      <w:r w:rsidR="009C3A70">
        <w:rPr>
          <w:rFonts w:ascii="Times New Roman" w:hAnsi="Times New Roman" w:cs="Times New Roman"/>
          <w:sz w:val="20"/>
          <w:szCs w:val="20"/>
        </w:rPr>
        <w:t xml:space="preserve"> </w:t>
      </w:r>
      <w:r w:rsidR="003E449A" w:rsidRPr="00645C76">
        <w:rPr>
          <w:rFonts w:ascii="Times New Roman" w:hAnsi="Times New Roman" w:cs="Times New Roman"/>
          <w:sz w:val="20"/>
          <w:szCs w:val="20"/>
        </w:rPr>
        <w:t xml:space="preserve">Место оказания   услуг: </w:t>
      </w:r>
      <w:r w:rsidRPr="00645C76">
        <w:rPr>
          <w:rFonts w:ascii="Times New Roman" w:hAnsi="Times New Roman" w:cs="Times New Roman"/>
          <w:sz w:val="20"/>
          <w:szCs w:val="20"/>
        </w:rPr>
        <w:t>г.</w:t>
      </w:r>
      <w:r w:rsidR="00FB5A1A">
        <w:rPr>
          <w:rFonts w:ascii="Times New Roman" w:hAnsi="Times New Roman" w:cs="Times New Roman"/>
          <w:sz w:val="20"/>
          <w:szCs w:val="20"/>
        </w:rPr>
        <w:t xml:space="preserve"> </w:t>
      </w:r>
      <w:r w:rsidRPr="00645C76">
        <w:rPr>
          <w:rFonts w:ascii="Times New Roman" w:hAnsi="Times New Roman" w:cs="Times New Roman"/>
          <w:sz w:val="20"/>
          <w:szCs w:val="20"/>
        </w:rPr>
        <w:t>Ярославль</w:t>
      </w:r>
    </w:p>
    <w:p w:rsidR="00645C76" w:rsidRPr="00645C76" w:rsidRDefault="003E449A" w:rsidP="00645C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hAnsi="Times New Roman" w:cs="Times New Roman"/>
          <w:sz w:val="20"/>
          <w:szCs w:val="20"/>
        </w:rPr>
        <w:t xml:space="preserve">  </w:t>
      </w:r>
      <w:r w:rsidR="00645C76" w:rsidRPr="00645C76">
        <w:rPr>
          <w:rFonts w:ascii="Times New Roman" w:hAnsi="Times New Roman" w:cs="Times New Roman"/>
          <w:sz w:val="20"/>
          <w:szCs w:val="20"/>
        </w:rPr>
        <w:t xml:space="preserve">     1.4</w:t>
      </w:r>
      <w:r w:rsidRPr="00645C76">
        <w:rPr>
          <w:rFonts w:ascii="Times New Roman" w:hAnsi="Times New Roman" w:cs="Times New Roman"/>
          <w:sz w:val="20"/>
          <w:szCs w:val="20"/>
        </w:rPr>
        <w:t xml:space="preserve">.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освоения </w:t>
      </w:r>
      <w:r w:rsidR="00563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и успешного прохождения итоговой аттестации Заказчику выдается д</w:t>
      </w:r>
      <w:r w:rsidR="00883109"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окумент установленного образца: Удостоверение о повышении квалификации / Диплом о профессиональной переподготовке</w:t>
      </w:r>
      <w:r w:rsidR="00FB5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D7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(нужное </w:t>
      </w:r>
      <w:r w:rsidR="00FB5A1A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подчеркнуть)</w:t>
      </w:r>
      <w:r w:rsidR="00883109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45C76" w:rsidRPr="00645C76" w:rsidRDefault="00645C76" w:rsidP="00645C76">
      <w:pPr>
        <w:spacing w:after="0"/>
        <w:jc w:val="both"/>
        <w:rPr>
          <w:rStyle w:val="FontStyle24"/>
          <w:rFonts w:eastAsia="Times New Roman"/>
          <w:color w:val="000000"/>
          <w:sz w:val="20"/>
          <w:szCs w:val="20"/>
          <w:lang w:eastAsia="ru-RU"/>
        </w:rPr>
      </w:pP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1.5.  </w:t>
      </w:r>
      <w:r w:rsidRPr="00645C76">
        <w:rPr>
          <w:rStyle w:val="FontStyle24"/>
          <w:sz w:val="20"/>
          <w:szCs w:val="20"/>
        </w:rPr>
        <w:t>При исполнении настоящего договора стороны руководствуют</w:t>
      </w:r>
      <w:r w:rsidR="00FB5A1A">
        <w:rPr>
          <w:rStyle w:val="FontStyle24"/>
          <w:sz w:val="20"/>
          <w:szCs w:val="20"/>
        </w:rPr>
        <w:t>ся</w:t>
      </w:r>
      <w:r w:rsidRPr="00645C76">
        <w:rPr>
          <w:rStyle w:val="FontStyle24"/>
          <w:sz w:val="20"/>
          <w:szCs w:val="20"/>
        </w:rPr>
        <w:t xml:space="preserve">: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45C76">
          <w:rPr>
            <w:rStyle w:val="FontStyle24"/>
            <w:sz w:val="20"/>
            <w:szCs w:val="20"/>
          </w:rPr>
          <w:t>2012 г</w:t>
        </w:r>
      </w:smartTag>
      <w:r w:rsidRPr="00645C76">
        <w:rPr>
          <w:rStyle w:val="FontStyle24"/>
          <w:sz w:val="20"/>
          <w:szCs w:val="20"/>
        </w:rPr>
        <w:t xml:space="preserve">. № 273-ФЗ «Об образовании в Российской Федерации», законом РФ от 07 февраля </w:t>
      </w:r>
      <w:smartTag w:uri="urn:schemas-microsoft-com:office:smarttags" w:element="metricconverter">
        <w:smartTagPr>
          <w:attr w:name="ProductID" w:val="1992 г"/>
        </w:smartTagPr>
        <w:r w:rsidRPr="00645C76">
          <w:rPr>
            <w:rStyle w:val="FontStyle24"/>
            <w:sz w:val="20"/>
            <w:szCs w:val="20"/>
          </w:rPr>
          <w:t>1992 г</w:t>
        </w:r>
      </w:smartTag>
      <w:r w:rsidRPr="00645C76">
        <w:rPr>
          <w:rStyle w:val="FontStyle24"/>
          <w:sz w:val="20"/>
          <w:szCs w:val="20"/>
        </w:rPr>
        <w:t xml:space="preserve">. № 2300-1 </w:t>
      </w:r>
      <w:r w:rsidR="00FB5A1A">
        <w:rPr>
          <w:rStyle w:val="FontStyle24"/>
          <w:sz w:val="20"/>
          <w:szCs w:val="20"/>
        </w:rPr>
        <w:t xml:space="preserve">«О защите прав потребителей», </w:t>
      </w:r>
      <w:r w:rsidRPr="00645C76">
        <w:rPr>
          <w:rStyle w:val="FontStyle24"/>
          <w:sz w:val="20"/>
          <w:szCs w:val="20"/>
        </w:rPr>
        <w:t>Правилами оказания платных образовательных услуг (утв. Постановлением Правительства Российской Федерации от 15 сентября 2020 г. №1441).</w:t>
      </w:r>
    </w:p>
    <w:p w:rsidR="00645C76" w:rsidRPr="00645C76" w:rsidRDefault="00645C76" w:rsidP="00645C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449A" w:rsidRPr="004D7D3D" w:rsidRDefault="003E449A" w:rsidP="000F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Права и обязанности Сторон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2.1.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 обязан: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условия для освоения Обучающимся образовательной программы в соответствии с учебным планом, расписанием занятий</w:t>
      </w:r>
      <w:r w:rsidR="00FB5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B5A1A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B5A1A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B5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FB5A1A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период и месте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оказания образовательных услуг проявлять уважение к личности Обучающегося, </w:t>
      </w:r>
      <w:r w:rsidR="00FB5A1A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 все</w:t>
      </w:r>
      <w:r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</w:t>
      </w:r>
      <w:r w:rsidR="00FB5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физического и психологического насилия, оскорбления личности, </w:t>
      </w:r>
      <w:r w:rsidR="00FB5A1A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</w:t>
      </w:r>
      <w:r w:rsidR="00FB5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охрану жизни и здоровья, эмоционального благополучия Обучающегося.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Довести до Заказчика </w:t>
      </w:r>
      <w:r w:rsidR="00FB5A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Обучающегося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2300-1 «О защите прав потребителей» и Федеральным законом от 29 декабря 2012 г.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273-ФЗ «Об образовании в Российской Федерации».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2.2.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 обязан: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возможность посещения Обучающимся учебных занятий в соответствии с расписанием занятий.</w:t>
      </w:r>
    </w:p>
    <w:p w:rsidR="004D7D3D" w:rsidRPr="004D7D3D" w:rsidRDefault="004D7D3D" w:rsidP="004D7D3D">
      <w:pPr>
        <w:pStyle w:val="Style11"/>
        <w:tabs>
          <w:tab w:val="left" w:pos="284"/>
          <w:tab w:val="left" w:pos="864"/>
        </w:tabs>
        <w:spacing w:line="250" w:lineRule="exact"/>
        <w:ind w:right="29"/>
        <w:jc w:val="both"/>
        <w:rPr>
          <w:rStyle w:val="FontStyle18"/>
          <w:sz w:val="20"/>
          <w:szCs w:val="20"/>
        </w:rPr>
      </w:pPr>
      <w:r w:rsidRPr="004D7D3D">
        <w:rPr>
          <w:rStyle w:val="FontStyle18"/>
          <w:sz w:val="20"/>
          <w:szCs w:val="20"/>
        </w:rPr>
        <w:t xml:space="preserve">2.2.2. Обеспечить своевременное предоставление Исполнителю сведений и документов, необходимых для зачисления </w:t>
      </w:r>
      <w:r w:rsidR="00257856">
        <w:rPr>
          <w:rStyle w:val="FontStyle18"/>
          <w:sz w:val="20"/>
          <w:szCs w:val="20"/>
        </w:rPr>
        <w:t>Обучающегося</w:t>
      </w:r>
      <w:r w:rsidRPr="004D7D3D">
        <w:rPr>
          <w:rStyle w:val="FontStyle18"/>
          <w:sz w:val="20"/>
          <w:szCs w:val="20"/>
        </w:rPr>
        <w:t>, имеющего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4D7D3D" w:rsidRPr="004D7D3D" w:rsidRDefault="004D7D3D" w:rsidP="004D7D3D">
      <w:pPr>
        <w:pStyle w:val="Style11"/>
        <w:widowControl/>
        <w:tabs>
          <w:tab w:val="left" w:pos="284"/>
          <w:tab w:val="left" w:pos="864"/>
        </w:tabs>
        <w:spacing w:line="250" w:lineRule="exact"/>
        <w:ind w:right="34"/>
        <w:jc w:val="both"/>
        <w:rPr>
          <w:rStyle w:val="FontStyle18"/>
          <w:sz w:val="20"/>
          <w:szCs w:val="20"/>
        </w:rPr>
      </w:pPr>
      <w:r w:rsidRPr="004D7D3D">
        <w:rPr>
          <w:rStyle w:val="FontStyle18"/>
          <w:sz w:val="20"/>
          <w:szCs w:val="20"/>
        </w:rPr>
        <w:t xml:space="preserve">2.2.3. При обучении с использованием дистанционных образовательных технологий и электронного обучения в системе дистанционного обучения </w:t>
      </w:r>
      <w:r w:rsidRPr="004D7D3D">
        <w:rPr>
          <w:rStyle w:val="FontStyle17"/>
          <w:b w:val="0"/>
          <w:sz w:val="20"/>
          <w:szCs w:val="20"/>
        </w:rPr>
        <w:t xml:space="preserve">Исполнителя </w:t>
      </w:r>
      <w:r w:rsidRPr="004D7D3D">
        <w:rPr>
          <w:rStyle w:val="FontStyle18"/>
          <w:sz w:val="20"/>
          <w:szCs w:val="20"/>
        </w:rPr>
        <w:t>обеспечить наличие необходимых технических и программных средств и средств связи:</w:t>
      </w:r>
    </w:p>
    <w:p w:rsidR="004D7D3D" w:rsidRPr="004D7D3D" w:rsidRDefault="004D7D3D" w:rsidP="004D7D3D">
      <w:pPr>
        <w:pStyle w:val="Style11"/>
        <w:tabs>
          <w:tab w:val="left" w:pos="284"/>
          <w:tab w:val="left" w:pos="864"/>
        </w:tabs>
        <w:spacing w:line="250" w:lineRule="exact"/>
        <w:ind w:right="29"/>
        <w:jc w:val="both"/>
        <w:rPr>
          <w:rStyle w:val="FontStyle18"/>
          <w:sz w:val="20"/>
          <w:szCs w:val="20"/>
        </w:rPr>
      </w:pPr>
      <w:r w:rsidRPr="004D7D3D">
        <w:rPr>
          <w:rStyle w:val="FontStyle18"/>
          <w:sz w:val="20"/>
          <w:szCs w:val="20"/>
        </w:rPr>
        <w:t xml:space="preserve">2.2.4. Обеспечить посещение </w:t>
      </w:r>
      <w:r w:rsidR="00257856">
        <w:rPr>
          <w:rStyle w:val="FontStyle18"/>
          <w:sz w:val="20"/>
          <w:szCs w:val="20"/>
        </w:rPr>
        <w:t>Обучающимся</w:t>
      </w:r>
      <w:r w:rsidRPr="004D7D3D">
        <w:rPr>
          <w:rStyle w:val="FontStyle18"/>
          <w:sz w:val="20"/>
          <w:szCs w:val="20"/>
        </w:rPr>
        <w:t xml:space="preserve"> занятий или извещать Исполнителя об уважительных причинах отсутствия </w:t>
      </w:r>
      <w:r w:rsidR="007E77CF">
        <w:rPr>
          <w:rStyle w:val="FontStyle18"/>
          <w:sz w:val="20"/>
          <w:szCs w:val="20"/>
        </w:rPr>
        <w:t>Обучающегося</w:t>
      </w:r>
      <w:r w:rsidRPr="004D7D3D">
        <w:rPr>
          <w:rStyle w:val="FontStyle18"/>
          <w:sz w:val="20"/>
          <w:szCs w:val="20"/>
        </w:rPr>
        <w:t xml:space="preserve"> на занятиях.</w:t>
      </w:r>
    </w:p>
    <w:p w:rsidR="003E449A" w:rsidRPr="004D7D3D" w:rsidRDefault="004D7D3D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2.3.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 обязан: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Освоить образовательную программу.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учебные занятия, предусмотренные учебным планом и расписанием занятий, выполнять в установленные сроки учебные задания.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требования Устава и иных локальных нормативных актов Исполнителя, а также учебную дисциплину и общепринятые нормы поведения.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уважение к персоналу Исполнителя.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 относиться к имуществу Исполнителя.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Извещать Исполнителя о причинах отсутствия на занятиях.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2.4.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 имеет право: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аттестации Обучающегося. Требовать от Обучающегося посещения занятий и выполнения учебных заданий по программе обучения.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2.5.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 имеет право: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2.5.2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2.6.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 имеет право: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Пользоваться академическими правами в соответствии с частью 1 статьи 34 Федерального закона от 29 декабря 2012 г.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273-ФЗ «Об образовании в Российской Федерации».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Обращаться к Исполнителю по вопросам, касающимся образовательного процесса.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2.6.3.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2.6.4.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имуществом Исполнителя, в порядке, установленном локальными нормативными актами</w:t>
      </w:r>
      <w:r w:rsidR="00491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1C69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необходимым для освоения образовательной программы.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2.6.5.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в порядке, установленном локальными нормативными актами</w:t>
      </w:r>
      <w:r w:rsidR="00491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1C69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социально-культурных, оздоровительных и иных мероприятиях, организованных Исполнителем.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="00890A2C"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3E449A" w:rsidRPr="004D7D3D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Полная стоимость образовательной услуги за весь период обучения Обучающегося составляет ______________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(_______________________________)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рублей ______ копеек.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Стоимость образовательной услуги НДС не облагается (основание - подпункт 14, пункт 2, статья 149 НК РФ). Стоимость образовательной услуги является твёрдой и не подлежит изменению в ходе её оказания.</w:t>
      </w:r>
    </w:p>
    <w:p w:rsidR="003E449A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образовательной услуги производиться Заказчиком </w:t>
      </w:r>
      <w:r w:rsidR="004D7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полном </w:t>
      </w:r>
      <w:r w:rsidR="00491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объеме путем предоплаты 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не позднее 5 (пяти) календарных дней с момента начала периода обучения, путем перечисления денежных средств на </w:t>
      </w:r>
      <w:r w:rsidR="00491C69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расчетный</w:t>
      </w:r>
      <w:r w:rsidR="00491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счет Исполнителя, указанный в разделе </w:t>
      </w:r>
      <w:r w:rsidR="00926A10" w:rsidRPr="00926A1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на основании счета, выставленного Исполнителем.</w:t>
      </w:r>
    </w:p>
    <w:p w:rsidR="00E048DF" w:rsidRPr="00126E78" w:rsidRDefault="00E048DF" w:rsidP="00E048D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8812A1">
        <w:rPr>
          <w:rFonts w:ascii="Times New Roman" w:hAnsi="Times New Roman" w:cs="Times New Roman"/>
        </w:rPr>
        <w:t>Заказчик уведомляется об изменении стоимости образовательных услуг не позднее, чем за 30 календарных дней до наступления очередного срока платежа, путем размещения в информационно- телекоммуникационной сети «Интернет» на официальном сайте Исполнителя http://ysmu.ru, а также путем размещения информации в месте оказания образовательных услуг, по адресу места нахождения Исполнителя. При этом заключение дополнительного соглашения к договору не требуется.</w:t>
      </w:r>
    </w:p>
    <w:p w:rsidR="00E048DF" w:rsidRDefault="00E048DF" w:rsidP="00E048DF"/>
    <w:p w:rsidR="00E048DF" w:rsidRPr="004D7D3D" w:rsidRDefault="00E048DF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449A" w:rsidRPr="00B147B0" w:rsidRDefault="00E048DF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90A2C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Окончание оказания образовательной услуги оформляется актом сдачи-приемки оказанной услуги. Исполнитель вправе направить Заказчику по адресу, указанному в Договоре, акты сдачи-п</w:t>
      </w:r>
      <w:r w:rsidR="004D7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риемки оказанной услуги </w:t>
      </w:r>
      <w:r w:rsidR="00491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почтовым отправлением</w:t>
      </w:r>
      <w:r w:rsidR="003E449A" w:rsidRPr="004D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течение 5 (Пяти) календарных дней с момента получения Заказчиком актов сдачи-приемки оказанной услуги,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сдачи-приемки оказанной услуги или мотивированный отказ, то оказанная услуга по настоящему Договору считается принятым в полном объеме, надлежащего качества</w:t>
      </w:r>
      <w:r w:rsidR="00491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подлежит оплате в </w:t>
      </w:r>
      <w:r w:rsidR="004D7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полном </w:t>
      </w:r>
      <w:r w:rsidR="00491C69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объеме</w:t>
      </w:r>
      <w:r w:rsidR="003E449A" w:rsidRPr="00B147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449A" w:rsidRPr="004D7D3D" w:rsidRDefault="003E449A" w:rsidP="004D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4D7D3D" w:rsidRPr="00CD313F" w:rsidRDefault="00257856" w:rsidP="002578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13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4D7D3D" w:rsidRPr="00CD313F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4D7D3D" w:rsidRPr="008E5537" w:rsidRDefault="004D7D3D" w:rsidP="004D7D3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CD313F">
        <w:rPr>
          <w:sz w:val="20"/>
          <w:szCs w:val="20"/>
        </w:rPr>
        <w:t>Условия, на которых заключен настоящий договор, могут быть изменены по соглашению</w:t>
      </w:r>
      <w:r w:rsidRPr="008E5537">
        <w:rPr>
          <w:sz w:val="20"/>
          <w:szCs w:val="20"/>
        </w:rPr>
        <w:t xml:space="preserve"> Сторон или в соответствии с законодательством Российской Федерации.</w:t>
      </w:r>
    </w:p>
    <w:p w:rsidR="004D7D3D" w:rsidRPr="008E5537" w:rsidRDefault="004D7D3D" w:rsidP="004D7D3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Настоящий договор может быть расторгнут по соглашению Сторон.</w:t>
      </w:r>
    </w:p>
    <w:p w:rsidR="004D7D3D" w:rsidRPr="008E5537" w:rsidRDefault="004D7D3D" w:rsidP="004D7D3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</w:t>
      </w:r>
      <w:r w:rsidRPr="00F30301">
        <w:rPr>
          <w:rStyle w:val="FontStyle24"/>
          <w:sz w:val="20"/>
          <w:szCs w:val="20"/>
        </w:rPr>
        <w:t xml:space="preserve">15 </w:t>
      </w:r>
      <w:r>
        <w:rPr>
          <w:rStyle w:val="FontStyle24"/>
          <w:sz w:val="20"/>
          <w:szCs w:val="20"/>
        </w:rPr>
        <w:t>сентября 2020</w:t>
      </w:r>
      <w:r w:rsidRPr="00F30301">
        <w:rPr>
          <w:rStyle w:val="FontStyle24"/>
          <w:sz w:val="20"/>
          <w:szCs w:val="20"/>
        </w:rPr>
        <w:t xml:space="preserve"> г. №</w:t>
      </w:r>
      <w:r>
        <w:rPr>
          <w:rStyle w:val="FontStyle24"/>
          <w:sz w:val="20"/>
          <w:szCs w:val="20"/>
        </w:rPr>
        <w:t>1441</w:t>
      </w:r>
      <w:r w:rsidRPr="008E5537">
        <w:rPr>
          <w:sz w:val="20"/>
          <w:szCs w:val="20"/>
        </w:rPr>
        <w:t>.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sz w:val="20"/>
          <w:szCs w:val="20"/>
        </w:rPr>
      </w:pPr>
      <w:r w:rsidRPr="008E5537">
        <w:rPr>
          <w:sz w:val="20"/>
          <w:szCs w:val="20"/>
        </w:rPr>
        <w:t>4.4. Настоящий договор может быть расторгнут: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sz w:val="20"/>
          <w:szCs w:val="20"/>
        </w:rPr>
      </w:pPr>
      <w:r w:rsidRPr="008E5537">
        <w:rPr>
          <w:sz w:val="20"/>
          <w:szCs w:val="20"/>
        </w:rPr>
        <w:t xml:space="preserve">4.4.1. В одностороннем порядке по инициативе Исполнителя в случае невыполнения Заказчиком и (или) </w:t>
      </w:r>
      <w:r w:rsidR="00C2682C">
        <w:rPr>
          <w:sz w:val="20"/>
          <w:szCs w:val="20"/>
        </w:rPr>
        <w:t>Обучающимся</w:t>
      </w:r>
      <w:r w:rsidRPr="008E5537">
        <w:rPr>
          <w:sz w:val="20"/>
          <w:szCs w:val="20"/>
        </w:rPr>
        <w:t xml:space="preserve"> обязанностей по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sz w:val="20"/>
          <w:szCs w:val="20"/>
        </w:rPr>
      </w:pPr>
      <w:r w:rsidRPr="008E5537">
        <w:rPr>
          <w:sz w:val="20"/>
          <w:szCs w:val="20"/>
        </w:rPr>
        <w:t xml:space="preserve">4.4.2. По обстоятельствам, не зависящим от воли Заказчика, </w:t>
      </w:r>
      <w:r w:rsidR="00FC3D97">
        <w:rPr>
          <w:sz w:val="20"/>
          <w:szCs w:val="20"/>
        </w:rPr>
        <w:t>Обучающегося</w:t>
      </w:r>
      <w:r w:rsidRPr="008E5537">
        <w:rPr>
          <w:sz w:val="20"/>
          <w:szCs w:val="20"/>
        </w:rPr>
        <w:t xml:space="preserve"> и Исполнителя, в том числе в случае ликвидации Исполнителя.</w:t>
      </w:r>
    </w:p>
    <w:p w:rsidR="004D7D3D" w:rsidRPr="008E5537" w:rsidRDefault="004D7D3D" w:rsidP="004D7D3D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D7D3D" w:rsidRDefault="004D7D3D" w:rsidP="00491C69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Заказчик/</w:t>
      </w:r>
      <w:r w:rsidR="00D649B0">
        <w:rPr>
          <w:sz w:val="20"/>
          <w:szCs w:val="20"/>
        </w:rPr>
        <w:t>Обучающийся</w:t>
      </w:r>
      <w:r w:rsidRPr="008E5537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91C69" w:rsidRPr="00491C69" w:rsidRDefault="00491C69" w:rsidP="00491C69">
      <w:pPr>
        <w:pStyle w:val="a5"/>
        <w:tabs>
          <w:tab w:val="left" w:pos="426"/>
        </w:tabs>
        <w:jc w:val="both"/>
        <w:rPr>
          <w:sz w:val="20"/>
          <w:szCs w:val="20"/>
        </w:rPr>
      </w:pPr>
    </w:p>
    <w:p w:rsidR="004D7D3D" w:rsidRPr="008E5537" w:rsidRDefault="004D7D3D" w:rsidP="004D7D3D">
      <w:pPr>
        <w:pStyle w:val="Style11"/>
        <w:widowControl/>
        <w:numPr>
          <w:ilvl w:val="0"/>
          <w:numId w:val="4"/>
        </w:numPr>
        <w:tabs>
          <w:tab w:val="left" w:pos="426"/>
        </w:tabs>
        <w:spacing w:before="10"/>
        <w:ind w:left="0" w:right="10" w:firstLine="0"/>
        <w:jc w:val="center"/>
        <w:rPr>
          <w:rStyle w:val="FontStyle17"/>
          <w:sz w:val="20"/>
          <w:szCs w:val="20"/>
        </w:rPr>
      </w:pPr>
      <w:r w:rsidRPr="008E5537">
        <w:rPr>
          <w:rStyle w:val="FontStyle17"/>
          <w:sz w:val="20"/>
          <w:szCs w:val="20"/>
        </w:rPr>
        <w:t>Срок действия договора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7D3D" w:rsidRPr="008E5537" w:rsidRDefault="004D7D3D" w:rsidP="004D7D3D">
      <w:pPr>
        <w:pStyle w:val="a5"/>
        <w:tabs>
          <w:tab w:val="num" w:pos="284"/>
          <w:tab w:val="left" w:pos="426"/>
        </w:tabs>
        <w:jc w:val="both"/>
        <w:rPr>
          <w:rStyle w:val="FontStyle18"/>
          <w:sz w:val="20"/>
          <w:szCs w:val="20"/>
        </w:rPr>
      </w:pPr>
    </w:p>
    <w:p w:rsidR="004D7D3D" w:rsidRPr="008E5537" w:rsidRDefault="004D7D3D" w:rsidP="004D7D3D">
      <w:pPr>
        <w:pStyle w:val="a5"/>
        <w:numPr>
          <w:ilvl w:val="0"/>
          <w:numId w:val="5"/>
        </w:numPr>
        <w:tabs>
          <w:tab w:val="left" w:pos="426"/>
        </w:tabs>
        <w:jc w:val="center"/>
        <w:rPr>
          <w:rStyle w:val="FontStyle18"/>
          <w:b/>
          <w:sz w:val="20"/>
          <w:szCs w:val="20"/>
        </w:rPr>
      </w:pPr>
      <w:r w:rsidRPr="008E5537">
        <w:rPr>
          <w:rStyle w:val="FontStyle18"/>
          <w:b/>
          <w:sz w:val="20"/>
          <w:szCs w:val="20"/>
        </w:rPr>
        <w:t>Ответственность Сторон и разрешение споров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Споры</w:t>
      </w:r>
      <w:r>
        <w:rPr>
          <w:rStyle w:val="FontStyle18"/>
          <w:sz w:val="20"/>
          <w:szCs w:val="20"/>
        </w:rPr>
        <w:t>,</w:t>
      </w:r>
      <w:r w:rsidR="0038638C">
        <w:rPr>
          <w:rStyle w:val="FontStyle18"/>
          <w:sz w:val="20"/>
          <w:szCs w:val="20"/>
        </w:rPr>
        <w:t xml:space="preserve"> возникшие между Исполнителем и З</w:t>
      </w:r>
      <w:r w:rsidRPr="008E5537">
        <w:rPr>
          <w:rStyle w:val="FontStyle18"/>
          <w:sz w:val="20"/>
          <w:szCs w:val="20"/>
        </w:rPr>
        <w:t>аказчиком</w:t>
      </w:r>
      <w:r>
        <w:rPr>
          <w:rStyle w:val="FontStyle18"/>
          <w:sz w:val="20"/>
          <w:szCs w:val="20"/>
        </w:rPr>
        <w:t>,</w:t>
      </w:r>
      <w:r w:rsidRPr="008E5537">
        <w:rPr>
          <w:rStyle w:val="FontStyle18"/>
          <w:sz w:val="20"/>
          <w:szCs w:val="20"/>
        </w:rPr>
        <w:t xml:space="preserve"> разрешаются путем переговоров и в претензионном порядке, а в случае не</w:t>
      </w:r>
      <w:r w:rsidR="00257856">
        <w:rPr>
          <w:rStyle w:val="FontStyle18"/>
          <w:sz w:val="20"/>
          <w:szCs w:val="20"/>
        </w:rPr>
        <w:t xml:space="preserve"> </w:t>
      </w:r>
      <w:r w:rsidRPr="008E5537">
        <w:rPr>
          <w:rStyle w:val="FontStyle18"/>
          <w:sz w:val="20"/>
          <w:szCs w:val="20"/>
        </w:rPr>
        <w:t>достижения согласия, в арбитражном суде субъекта Российской Федераци</w:t>
      </w:r>
      <w:r w:rsidR="00491C69">
        <w:rPr>
          <w:rStyle w:val="FontStyle18"/>
          <w:sz w:val="20"/>
          <w:szCs w:val="20"/>
        </w:rPr>
        <w:t xml:space="preserve">и по адресу или месту </w:t>
      </w:r>
      <w:r w:rsidR="00491C69" w:rsidRPr="00B147B0">
        <w:rPr>
          <w:rStyle w:val="FontStyle18"/>
          <w:sz w:val="20"/>
          <w:szCs w:val="20"/>
        </w:rPr>
        <w:t>нахождения</w:t>
      </w:r>
      <w:r w:rsidR="00491C69">
        <w:rPr>
          <w:rStyle w:val="FontStyle18"/>
          <w:sz w:val="20"/>
          <w:szCs w:val="20"/>
        </w:rPr>
        <w:t xml:space="preserve"> </w:t>
      </w:r>
      <w:r w:rsidRPr="008E5537">
        <w:rPr>
          <w:rStyle w:val="FontStyle18"/>
          <w:sz w:val="20"/>
          <w:szCs w:val="20"/>
        </w:rPr>
        <w:t>Истца.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Споры</w:t>
      </w:r>
      <w:r>
        <w:rPr>
          <w:rStyle w:val="FontStyle18"/>
          <w:sz w:val="20"/>
          <w:szCs w:val="20"/>
        </w:rPr>
        <w:t>,</w:t>
      </w:r>
      <w:r w:rsidRPr="008E5537">
        <w:rPr>
          <w:rStyle w:val="FontStyle18"/>
          <w:sz w:val="20"/>
          <w:szCs w:val="20"/>
        </w:rPr>
        <w:t xml:space="preserve"> возникшие между Исполнителем и </w:t>
      </w:r>
      <w:r w:rsidR="00FB7403">
        <w:rPr>
          <w:rStyle w:val="FontStyle18"/>
          <w:sz w:val="20"/>
          <w:szCs w:val="20"/>
        </w:rPr>
        <w:t>Обучающимся</w:t>
      </w:r>
      <w:r w:rsidRPr="008E5537">
        <w:rPr>
          <w:rStyle w:val="FontStyle18"/>
          <w:sz w:val="20"/>
          <w:szCs w:val="20"/>
        </w:rPr>
        <w:t xml:space="preserve">, между Заказчиком и </w:t>
      </w:r>
      <w:r w:rsidR="00FB7403">
        <w:rPr>
          <w:rStyle w:val="FontStyle18"/>
          <w:sz w:val="20"/>
          <w:szCs w:val="20"/>
        </w:rPr>
        <w:t>Обучающимся</w:t>
      </w:r>
      <w:r w:rsidRPr="008E5537">
        <w:rPr>
          <w:rStyle w:val="FontStyle18"/>
          <w:sz w:val="20"/>
          <w:szCs w:val="20"/>
        </w:rPr>
        <w:t xml:space="preserve"> разрешаются путем переговоров либо в суде общей юрисдикции в соответствии с действующим законодательством Российской федерации.</w:t>
      </w:r>
    </w:p>
    <w:p w:rsidR="004D7D3D" w:rsidRPr="008E5537" w:rsidRDefault="004D7D3D" w:rsidP="004D7D3D">
      <w:pPr>
        <w:pStyle w:val="a5"/>
        <w:tabs>
          <w:tab w:val="left" w:pos="426"/>
        </w:tabs>
        <w:jc w:val="both"/>
        <w:rPr>
          <w:rStyle w:val="FontStyle18"/>
          <w:sz w:val="20"/>
          <w:szCs w:val="20"/>
        </w:rPr>
      </w:pPr>
    </w:p>
    <w:p w:rsidR="004D7D3D" w:rsidRPr="008E5537" w:rsidRDefault="004D7D3D" w:rsidP="004D7D3D">
      <w:pPr>
        <w:pStyle w:val="Style14"/>
        <w:widowControl/>
        <w:numPr>
          <w:ilvl w:val="0"/>
          <w:numId w:val="5"/>
        </w:numPr>
        <w:tabs>
          <w:tab w:val="left" w:pos="398"/>
          <w:tab w:val="left" w:pos="426"/>
        </w:tabs>
        <w:spacing w:before="14"/>
        <w:ind w:left="0" w:right="5" w:firstLine="0"/>
        <w:jc w:val="center"/>
        <w:rPr>
          <w:rStyle w:val="FontStyle17"/>
          <w:sz w:val="20"/>
          <w:szCs w:val="20"/>
        </w:rPr>
      </w:pPr>
      <w:r w:rsidRPr="008E5537">
        <w:rPr>
          <w:rStyle w:val="FontStyle17"/>
          <w:sz w:val="20"/>
          <w:szCs w:val="20"/>
        </w:rPr>
        <w:t>Заключительные положения</w:t>
      </w:r>
    </w:p>
    <w:p w:rsidR="00257856" w:rsidRDefault="00257856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257856">
        <w:rPr>
          <w:sz w:val="20"/>
          <w:szCs w:val="20"/>
        </w:rPr>
        <w:t>Обучающийся дает согласие на обработку,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Исполнителем своих персональных данных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Обработка персональных данных производится Исполнителем на основании п.1. ч.4 ст.18 Федерального закона от 27.07.2006 № 152-ФЗ «О персональных данных».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</w:t>
      </w:r>
    </w:p>
    <w:p w:rsidR="004D7D3D" w:rsidRPr="008E5537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</w:t>
      </w:r>
    </w:p>
    <w:p w:rsidR="004D7D3D" w:rsidRDefault="004D7D3D" w:rsidP="004D7D3D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E5537">
        <w:rPr>
          <w:sz w:val="20"/>
          <w:szCs w:val="20"/>
        </w:rPr>
        <w:t>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257856" w:rsidRPr="008E5537" w:rsidRDefault="0025785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57856" w:rsidRPr="008E5537" w:rsidRDefault="0025785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lastRenderedPageBreak/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21211">
        <w:rPr>
          <w:rStyle w:val="FontStyle18"/>
          <w:sz w:val="20"/>
          <w:szCs w:val="20"/>
        </w:rPr>
        <w:t>Обучающегося</w:t>
      </w:r>
      <w:r w:rsidRPr="008E5537">
        <w:rPr>
          <w:rStyle w:val="FontStyle18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21211">
        <w:rPr>
          <w:rStyle w:val="FontStyle18"/>
          <w:sz w:val="20"/>
          <w:szCs w:val="20"/>
        </w:rPr>
        <w:t>Обучающегося</w:t>
      </w:r>
      <w:r w:rsidRPr="008E5537">
        <w:rPr>
          <w:rStyle w:val="FontStyle18"/>
          <w:sz w:val="20"/>
          <w:szCs w:val="20"/>
        </w:rPr>
        <w:t xml:space="preserve"> из образовательной организации.</w:t>
      </w:r>
    </w:p>
    <w:p w:rsidR="00257856" w:rsidRPr="008E5537" w:rsidRDefault="0025785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7856" w:rsidRPr="008E5537" w:rsidRDefault="00257856" w:rsidP="00257856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18"/>
          <w:sz w:val="20"/>
          <w:szCs w:val="20"/>
        </w:rPr>
      </w:pPr>
      <w:r w:rsidRPr="008E5537">
        <w:rPr>
          <w:rStyle w:val="FontStyle18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257856" w:rsidRPr="008E5537" w:rsidRDefault="00257856" w:rsidP="000F512C">
      <w:pPr>
        <w:pStyle w:val="a5"/>
        <w:tabs>
          <w:tab w:val="left" w:pos="426"/>
        </w:tabs>
        <w:jc w:val="both"/>
        <w:rPr>
          <w:sz w:val="20"/>
          <w:szCs w:val="20"/>
        </w:rPr>
      </w:pPr>
    </w:p>
    <w:p w:rsidR="003E449A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E449A" w:rsidRPr="002A4B7A" w:rsidRDefault="003E449A" w:rsidP="000F5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</w:t>
      </w:r>
    </w:p>
    <w:p w:rsidR="003E449A" w:rsidRDefault="003E449A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 w:rsidR="000F512C"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366E21"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F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Юридические адреса, банковские реквизиты и подписи сторон </w:t>
      </w:r>
    </w:p>
    <w:p w:rsidR="00926A10" w:rsidRPr="000F512C" w:rsidRDefault="00926A10" w:rsidP="003E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12"/>
        <w:gridCol w:w="4677"/>
      </w:tblGrid>
      <w:tr w:rsidR="003E449A" w:rsidRPr="000F512C" w:rsidTr="003E449A">
        <w:trPr>
          <w:trHeight w:val="857"/>
        </w:trPr>
        <w:tc>
          <w:tcPr>
            <w:tcW w:w="4712" w:type="dxa"/>
          </w:tcPr>
          <w:p w:rsidR="003E449A" w:rsidRPr="000F512C" w:rsidRDefault="003E449A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3E449A" w:rsidRPr="000F512C" w:rsidRDefault="003E449A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3E449A" w:rsidRPr="000F512C" w:rsidRDefault="003E449A" w:rsidP="003E4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>150000, г. Ярославль, ул. Революционная, д.5</w:t>
            </w:r>
          </w:p>
          <w:p w:rsidR="003E449A" w:rsidRPr="000F512C" w:rsidRDefault="003E449A" w:rsidP="003E4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Тел.(4852) 72-62-56, 72-55-80 </w:t>
            </w:r>
          </w:p>
          <w:p w:rsidR="003E449A" w:rsidRPr="000F512C" w:rsidRDefault="003E449A" w:rsidP="003E4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л/с 20716У39840 </w:t>
            </w:r>
          </w:p>
          <w:p w:rsidR="003E449A" w:rsidRPr="000F512C" w:rsidRDefault="003E449A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>ОТДЕЛЕНИЕ ЯРОСЛАВЛЬ БАНКА РОССИИ// УФК по Ярославской области г. Ярославль</w:t>
            </w:r>
          </w:p>
          <w:p w:rsidR="003E449A" w:rsidRPr="000F512C" w:rsidRDefault="003E449A" w:rsidP="003E4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Единый казначейский счет 40102810245370000065, Казначейский счет 03214643000000017100, ИНН 7604002250, </w:t>
            </w:r>
          </w:p>
          <w:p w:rsidR="003E449A" w:rsidRPr="000F512C" w:rsidRDefault="003E449A" w:rsidP="003E4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КПП 760401001, БИК 017888102 </w:t>
            </w:r>
          </w:p>
          <w:p w:rsidR="003E449A" w:rsidRPr="000F512C" w:rsidRDefault="003E449A" w:rsidP="003E4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>КБК 00000000000000000130, ОКТМО 78701000</w:t>
            </w:r>
          </w:p>
          <w:p w:rsidR="003E449A" w:rsidRPr="000F512C" w:rsidRDefault="000F512C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="00491C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 РАН</w:t>
            </w:r>
            <w:r w:rsidR="00491C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9A" w:rsidRPr="000F512C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3E449A" w:rsidRPr="000F512C" w:rsidRDefault="003E449A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А. Л. Хохлов                </w:t>
            </w:r>
          </w:p>
          <w:p w:rsidR="00A66AAA" w:rsidRPr="000F512C" w:rsidRDefault="00A66AAA" w:rsidP="00A6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3E449A" w:rsidRPr="000F512C" w:rsidRDefault="003E449A" w:rsidP="001B0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A" w:rsidRPr="000F512C" w:rsidRDefault="003E449A" w:rsidP="000F512C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Заказчик: 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адрес: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р/счет</w:t>
            </w: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71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(наименование банка)</w:t>
            </w: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БИК, ОГРН</w:t>
            </w: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, ОКТМО, ОКПО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 (__________________)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Обучающийся: 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(серия, номер, когда и кем выдан):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  <w:p w:rsidR="003E449A" w:rsidRPr="000F512C" w:rsidRDefault="003E449A" w:rsidP="001B04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49A" w:rsidRPr="000F512C" w:rsidRDefault="003E449A" w:rsidP="001B04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1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(____________________)</w:t>
            </w: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1B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449A" w:rsidRPr="000F512C" w:rsidRDefault="003E449A" w:rsidP="000F512C">
            <w:pPr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0F77" w:rsidRDefault="00290F77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/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Федеральное государственное бюджетное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Полное название (сокращенное) название организации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высшего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Заказчика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 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Ярославский государственный 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медицинский университет»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Министерства здравоохранения Российской </w:t>
      </w: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Федерации (ФГБОУ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ВО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ЯГМУ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Минздрава </w:t>
      </w:r>
      <w:proofErr w:type="gramStart"/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России)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________________________________________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Исполнитель                                                                                 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Заказчик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Ф.И. О.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__________________________________________________</w:t>
      </w: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Обучающийся</w:t>
      </w: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№</w:t>
      </w:r>
      <w:r w:rsidRPr="00F85A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bookmarkEnd w:id="1"/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Pr="00F85A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сдачи-приемки оказанной услуги</w:t>
      </w: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Ярославль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____»____________ 20_______ г.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5A" w:rsidRPr="00F85AC5" w:rsidRDefault="00275B5A" w:rsidP="00275B5A">
      <w:pPr>
        <w:pStyle w:val="a6"/>
        <w:spacing w:after="0" w:line="36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r w:rsidRPr="00861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"Исполнитель", в лице ректора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академика РАН, профессора Хохлова Александра Леонидовича</w:t>
      </w:r>
      <w:r w:rsidRPr="00861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 одной стороны, "Заказчик"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</w:t>
      </w:r>
      <w:r w:rsidRPr="00861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 лице____________________________________________________, со второй  стороны,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 Обучающийся _____________________________________________________________________________________, с третьей стороны,</w:t>
      </w:r>
    </w:p>
    <w:p w:rsidR="00275B5A" w:rsidRPr="00F85AC5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</w:p>
    <w:p w:rsidR="00275B5A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составили настоящий акт о том, что услуга по договору №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20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дополнительной </w:t>
      </w:r>
    </w:p>
    <w:p w:rsidR="00275B5A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профессиональной программе </w:t>
      </w:r>
      <w:r w:rsidRPr="000D55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/ПРОФЕССИОНАЛЬНАЯ ПЕРЕПЕОДГОТОВКА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275B5A" w:rsidRPr="00F85AC5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_____________________________________________________________________</w:t>
      </w:r>
    </w:p>
    <w:p w:rsidR="00275B5A" w:rsidRPr="00F85AC5" w:rsidRDefault="00275B5A" w:rsidP="0027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_______________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45C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_____ часов. </w:t>
      </w:r>
    </w:p>
    <w:p w:rsidR="00275B5A" w:rsidRPr="00F85AC5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сумму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________________________________________________________________________________________________</w:t>
      </w:r>
    </w:p>
    <w:p w:rsidR="00275B5A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сумма прописью</w:t>
      </w:r>
    </w:p>
    <w:p w:rsidR="00275B5A" w:rsidRPr="00F85AC5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оказаны в полном </w:t>
      </w:r>
      <w:r w:rsidRPr="00861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объеме.</w:t>
      </w:r>
    </w:p>
    <w:p w:rsidR="00275B5A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5B5A" w:rsidRDefault="00275B5A" w:rsidP="00275B5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Стороны взаимных претензий не имеют.</w:t>
      </w:r>
    </w:p>
    <w:p w:rsidR="00275B5A" w:rsidRDefault="00275B5A" w:rsidP="00275B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5A" w:rsidRPr="00F85AC5" w:rsidRDefault="00275B5A" w:rsidP="00275B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5A" w:rsidRPr="00F85AC5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proofErr w:type="gramStart"/>
      <w:r w:rsidRPr="00F85AC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ИСПОЛНИТЕЛЬ: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ЗАКАЗЧИК:</w:t>
      </w:r>
    </w:p>
    <w:p w:rsidR="00275B5A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 академик РАН, профессор                                                                       </w:t>
      </w:r>
    </w:p>
    <w:p w:rsidR="00275B5A" w:rsidRPr="00F85AC5" w:rsidRDefault="00275B5A" w:rsidP="00275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Л.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Хохлов                                                         ________________________ /____________________/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3" w:name="bookmark3"/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ОБУЧАЮЩИЙСЯ:</w:t>
      </w:r>
      <w:bookmarkEnd w:id="3"/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5A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_______________________/________________/</w:t>
      </w:r>
    </w:p>
    <w:p w:rsidR="00275B5A" w:rsidRPr="00F85AC5" w:rsidRDefault="00275B5A" w:rsidP="0027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C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подпись</w:t>
      </w:r>
    </w:p>
    <w:p w:rsidR="00275B5A" w:rsidRDefault="00275B5A" w:rsidP="00275B5A"/>
    <w:p w:rsidR="00275B5A" w:rsidRDefault="00275B5A" w:rsidP="00275B5A"/>
    <w:p w:rsidR="00275B5A" w:rsidRDefault="00275B5A"/>
    <w:p w:rsidR="00275B5A" w:rsidRDefault="00275B5A"/>
    <w:sectPr w:rsidR="0027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A52"/>
    <w:multiLevelType w:val="multilevel"/>
    <w:tmpl w:val="77BCDF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2F35B7F"/>
    <w:multiLevelType w:val="hybridMultilevel"/>
    <w:tmpl w:val="FA4A6B02"/>
    <w:lvl w:ilvl="0" w:tplc="6BD2CE6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556"/>
    <w:multiLevelType w:val="multilevel"/>
    <w:tmpl w:val="4CFA9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DB053D3"/>
    <w:multiLevelType w:val="multilevel"/>
    <w:tmpl w:val="4DC60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4E258F4"/>
    <w:multiLevelType w:val="multilevel"/>
    <w:tmpl w:val="980A3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9A"/>
    <w:rsid w:val="000D2412"/>
    <w:rsid w:val="000D5545"/>
    <w:rsid w:val="000F512C"/>
    <w:rsid w:val="00125472"/>
    <w:rsid w:val="00222198"/>
    <w:rsid w:val="00257856"/>
    <w:rsid w:val="00275B5A"/>
    <w:rsid w:val="002819FC"/>
    <w:rsid w:val="00290F77"/>
    <w:rsid w:val="002F4E25"/>
    <w:rsid w:val="00366E21"/>
    <w:rsid w:val="0038638C"/>
    <w:rsid w:val="003E449A"/>
    <w:rsid w:val="00491C69"/>
    <w:rsid w:val="004D79A2"/>
    <w:rsid w:val="004D7D3D"/>
    <w:rsid w:val="005636AB"/>
    <w:rsid w:val="00621211"/>
    <w:rsid w:val="00645C76"/>
    <w:rsid w:val="006F5675"/>
    <w:rsid w:val="007151C5"/>
    <w:rsid w:val="00747F3B"/>
    <w:rsid w:val="007E77CF"/>
    <w:rsid w:val="00883109"/>
    <w:rsid w:val="00890A2C"/>
    <w:rsid w:val="00926A10"/>
    <w:rsid w:val="009C3A70"/>
    <w:rsid w:val="00A66AAA"/>
    <w:rsid w:val="00B147B0"/>
    <w:rsid w:val="00C2682C"/>
    <w:rsid w:val="00CD313F"/>
    <w:rsid w:val="00D649B0"/>
    <w:rsid w:val="00E048DF"/>
    <w:rsid w:val="00F73C89"/>
    <w:rsid w:val="00FB5A1A"/>
    <w:rsid w:val="00FB7403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FA2A-AF02-4C49-8A1B-99E5BA7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8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645C76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64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45C7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645C76"/>
    <w:pPr>
      <w:widowControl w:val="0"/>
      <w:autoSpaceDE w:val="0"/>
      <w:autoSpaceDN w:val="0"/>
      <w:adjustRightInd w:val="0"/>
      <w:spacing w:after="0" w:line="21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D7D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4D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5B5A"/>
    <w:pPr>
      <w:ind w:left="720"/>
      <w:contextualSpacing/>
    </w:pPr>
  </w:style>
  <w:style w:type="paragraph" w:customStyle="1" w:styleId="ConsPlusNormal">
    <w:name w:val="ConsPlusNormal"/>
    <w:rsid w:val="00E04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Е.С.</dc:creator>
  <cp:keywords/>
  <dc:description/>
  <cp:lastModifiedBy>Андрианова Е.С.</cp:lastModifiedBy>
  <cp:revision>28</cp:revision>
  <cp:lastPrinted>2023-02-28T08:42:00Z</cp:lastPrinted>
  <dcterms:created xsi:type="dcterms:W3CDTF">2023-02-28T09:25:00Z</dcterms:created>
  <dcterms:modified xsi:type="dcterms:W3CDTF">2023-08-22T11:37:00Z</dcterms:modified>
</cp:coreProperties>
</file>